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B8" w:rsidRPr="005F2ACF" w:rsidRDefault="006533B8" w:rsidP="006533B8">
      <w:pPr>
        <w:ind w:left="6521"/>
        <w:jc w:val="left"/>
      </w:pPr>
      <w:r w:rsidRPr="005F2ACF">
        <w:t>Затверджую</w:t>
      </w:r>
    </w:p>
    <w:p w:rsidR="006533B8" w:rsidRPr="005F2ACF" w:rsidRDefault="006533B8" w:rsidP="006533B8">
      <w:pPr>
        <w:ind w:left="6521"/>
        <w:jc w:val="left"/>
      </w:pPr>
      <w:r w:rsidRPr="005F2ACF">
        <w:t>Керівник Організації</w:t>
      </w:r>
    </w:p>
    <w:p w:rsidR="006533B8" w:rsidRPr="005F2ACF" w:rsidRDefault="006533B8" w:rsidP="006533B8">
      <w:pPr>
        <w:ind w:left="6521"/>
        <w:jc w:val="left"/>
      </w:pPr>
      <w:r w:rsidRPr="005F2ACF">
        <w:t>__________________</w:t>
      </w:r>
    </w:p>
    <w:p w:rsidR="006533B8" w:rsidRPr="005F2ACF" w:rsidRDefault="006533B8" w:rsidP="006533B8">
      <w:pPr>
        <w:ind w:left="7230"/>
        <w:jc w:val="left"/>
        <w:rPr>
          <w:vertAlign w:val="superscript"/>
        </w:rPr>
      </w:pPr>
      <w:r w:rsidRPr="005F2ACF">
        <w:rPr>
          <w:vertAlign w:val="superscript"/>
        </w:rPr>
        <w:t>(ПІБ)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6533B8" w:rsidRPr="005F2ACF" w:rsidRDefault="006533B8" w:rsidP="006533B8">
      <w:pPr>
        <w:ind w:left="6521"/>
        <w:jc w:val="left"/>
      </w:pPr>
      <w:r w:rsidRPr="005F2ACF">
        <w:t>__________________</w:t>
      </w:r>
    </w:p>
    <w:p w:rsidR="006533B8" w:rsidRPr="005F2ACF" w:rsidRDefault="006533B8" w:rsidP="006533B8">
      <w:pPr>
        <w:ind w:left="6521" w:firstLine="569"/>
        <w:jc w:val="left"/>
        <w:rPr>
          <w:vertAlign w:val="superscript"/>
        </w:rPr>
      </w:pPr>
      <w:r w:rsidRPr="005F2ACF">
        <w:rPr>
          <w:vertAlign w:val="superscript"/>
        </w:rPr>
        <w:t>(підпис)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6533B8" w:rsidRPr="005F2ACF" w:rsidRDefault="006533B8" w:rsidP="006533B8">
      <w:pPr>
        <w:ind w:left="6521"/>
        <w:jc w:val="left"/>
      </w:pPr>
      <w:r w:rsidRPr="005F2ACF">
        <w:t>__________________</w:t>
      </w:r>
    </w:p>
    <w:p w:rsidR="006533B8" w:rsidRPr="005F2ACF" w:rsidRDefault="006533B8" w:rsidP="006533B8">
      <w:pPr>
        <w:ind w:left="6521" w:firstLine="569"/>
        <w:jc w:val="left"/>
        <w:rPr>
          <w:vertAlign w:val="superscript"/>
        </w:rPr>
      </w:pPr>
      <w:r w:rsidRPr="005F2ACF">
        <w:rPr>
          <w:vertAlign w:val="superscript"/>
        </w:rPr>
        <w:t>(дата)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6533B8" w:rsidRPr="005F2ACF" w:rsidRDefault="006533B8" w:rsidP="006533B8"/>
    <w:p w:rsidR="006533B8" w:rsidRPr="005F2ACF" w:rsidRDefault="006533B8" w:rsidP="006533B8"/>
    <w:p w:rsidR="006533B8" w:rsidRPr="005F2ACF" w:rsidRDefault="006533B8" w:rsidP="006533B8">
      <w:pPr>
        <w:jc w:val="center"/>
      </w:pPr>
      <w:r w:rsidRPr="005F2ACF">
        <w:t>Перелік процесів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95"/>
        <w:gridCol w:w="8250"/>
      </w:tblGrid>
      <w:tr w:rsidR="006533B8" w:rsidRPr="005F2ACF" w:rsidTr="00584BEF">
        <w:trPr>
          <w:trHeight w:val="240"/>
          <w:jc w:val="center"/>
        </w:trPr>
        <w:tc>
          <w:tcPr>
            <w:tcW w:w="586" w:type="pct"/>
            <w:noWrap/>
            <w:hideMark/>
          </w:tcPr>
          <w:p w:rsidR="006533B8" w:rsidRPr="005F2ACF" w:rsidRDefault="006533B8" w:rsidP="00584BEF">
            <w:pPr>
              <w:rPr>
                <w:lang w:val="ru-RU"/>
              </w:rPr>
            </w:pPr>
            <w:r w:rsidRPr="005F2ACF">
              <w:rPr>
                <w:lang w:val="ru-RU"/>
              </w:rPr>
              <w:t>№</w:t>
            </w:r>
          </w:p>
        </w:tc>
        <w:tc>
          <w:tcPr>
            <w:tcW w:w="4414" w:type="pct"/>
            <w:noWrap/>
            <w:hideMark/>
          </w:tcPr>
          <w:p w:rsidR="006533B8" w:rsidRPr="005F2ACF" w:rsidRDefault="006533B8" w:rsidP="00584BEF">
            <w:pPr>
              <w:rPr>
                <w:bCs/>
              </w:rPr>
            </w:pPr>
            <w:r w:rsidRPr="005F2ACF">
              <w:rPr>
                <w:bCs/>
              </w:rPr>
              <w:t>Процеси</w:t>
            </w:r>
          </w:p>
        </w:tc>
      </w:tr>
      <w:tr w:rsidR="006533B8" w:rsidRPr="005F2ACF" w:rsidTr="00584BEF">
        <w:trPr>
          <w:trHeight w:val="255"/>
          <w:jc w:val="center"/>
        </w:trPr>
        <w:tc>
          <w:tcPr>
            <w:tcW w:w="5000" w:type="pct"/>
            <w:gridSpan w:val="2"/>
            <w:noWrap/>
            <w:hideMark/>
          </w:tcPr>
          <w:p w:rsidR="006533B8" w:rsidRPr="005F2ACF" w:rsidRDefault="006533B8" w:rsidP="00584BEF">
            <w:pPr>
              <w:rPr>
                <w:bCs/>
              </w:rPr>
            </w:pPr>
            <w:r w:rsidRPr="005F2ACF">
              <w:rPr>
                <w:bCs/>
              </w:rPr>
              <w:t>Управління</w:t>
            </w:r>
          </w:p>
        </w:tc>
      </w:tr>
      <w:tr w:rsidR="006533B8" w:rsidRPr="005F2ACF" w:rsidTr="00584BEF">
        <w:trPr>
          <w:trHeight w:val="255"/>
          <w:jc w:val="center"/>
        </w:trPr>
        <w:tc>
          <w:tcPr>
            <w:tcW w:w="586" w:type="pct"/>
            <w:noWrap/>
          </w:tcPr>
          <w:p w:rsidR="006533B8" w:rsidRPr="005F2ACF" w:rsidRDefault="006533B8" w:rsidP="00584BEF">
            <w:pPr>
              <w:rPr>
                <w:bCs/>
              </w:rPr>
            </w:pPr>
            <w:r w:rsidRPr="005F2ACF">
              <w:rPr>
                <w:bCs/>
              </w:rPr>
              <w:t>…</w:t>
            </w:r>
          </w:p>
        </w:tc>
        <w:tc>
          <w:tcPr>
            <w:tcW w:w="4414" w:type="pct"/>
          </w:tcPr>
          <w:p w:rsidR="006533B8" w:rsidRPr="005F2ACF" w:rsidRDefault="006533B8" w:rsidP="00584BEF">
            <w:r w:rsidRPr="005F2ACF">
              <w:t>…</w:t>
            </w:r>
          </w:p>
        </w:tc>
      </w:tr>
      <w:tr w:rsidR="006533B8" w:rsidRPr="005F2ACF" w:rsidTr="00584BEF">
        <w:trPr>
          <w:trHeight w:val="255"/>
          <w:jc w:val="center"/>
        </w:trPr>
        <w:tc>
          <w:tcPr>
            <w:tcW w:w="5000" w:type="pct"/>
            <w:gridSpan w:val="2"/>
            <w:noWrap/>
          </w:tcPr>
          <w:p w:rsidR="006533B8" w:rsidRPr="005F2ACF" w:rsidRDefault="006533B8" w:rsidP="00584BEF">
            <w:pPr>
              <w:rPr>
                <w:bCs/>
              </w:rPr>
            </w:pPr>
            <w:r w:rsidRPr="005F2ACF">
              <w:rPr>
                <w:bCs/>
              </w:rPr>
              <w:t>Оперативні</w:t>
            </w:r>
          </w:p>
        </w:tc>
      </w:tr>
      <w:tr w:rsidR="006533B8" w:rsidRPr="005F2ACF" w:rsidTr="00584BEF">
        <w:trPr>
          <w:trHeight w:val="255"/>
          <w:jc w:val="center"/>
        </w:trPr>
        <w:tc>
          <w:tcPr>
            <w:tcW w:w="586" w:type="pct"/>
            <w:noWrap/>
          </w:tcPr>
          <w:p w:rsidR="006533B8" w:rsidRPr="005F2ACF" w:rsidRDefault="006533B8" w:rsidP="00584BEF">
            <w:r w:rsidRPr="005F2ACF">
              <w:t>…</w:t>
            </w:r>
          </w:p>
        </w:tc>
        <w:tc>
          <w:tcPr>
            <w:tcW w:w="4414" w:type="pct"/>
          </w:tcPr>
          <w:p w:rsidR="006533B8" w:rsidRPr="005F2ACF" w:rsidRDefault="006533B8" w:rsidP="00584BEF">
            <w:r w:rsidRPr="005F2ACF">
              <w:t>…</w:t>
            </w:r>
          </w:p>
        </w:tc>
      </w:tr>
      <w:tr w:rsidR="006533B8" w:rsidRPr="005F2ACF" w:rsidTr="00584BEF">
        <w:trPr>
          <w:trHeight w:val="255"/>
          <w:jc w:val="center"/>
        </w:trPr>
        <w:tc>
          <w:tcPr>
            <w:tcW w:w="5000" w:type="pct"/>
            <w:gridSpan w:val="2"/>
            <w:noWrap/>
          </w:tcPr>
          <w:p w:rsidR="006533B8" w:rsidRPr="005F2ACF" w:rsidRDefault="006533B8" w:rsidP="00584BEF">
            <w:pPr>
              <w:rPr>
                <w:bCs/>
              </w:rPr>
            </w:pPr>
            <w:r w:rsidRPr="005F2ACF">
              <w:rPr>
                <w:bCs/>
              </w:rPr>
              <w:t>Допоміжні</w:t>
            </w:r>
          </w:p>
        </w:tc>
      </w:tr>
      <w:tr w:rsidR="006533B8" w:rsidRPr="005F2ACF" w:rsidTr="00584BEF">
        <w:trPr>
          <w:trHeight w:val="255"/>
          <w:jc w:val="center"/>
        </w:trPr>
        <w:tc>
          <w:tcPr>
            <w:tcW w:w="586" w:type="pct"/>
            <w:noWrap/>
          </w:tcPr>
          <w:p w:rsidR="006533B8" w:rsidRPr="005F2ACF" w:rsidRDefault="006533B8" w:rsidP="00584BEF">
            <w:r w:rsidRPr="005F2ACF">
              <w:t>…</w:t>
            </w:r>
          </w:p>
        </w:tc>
        <w:tc>
          <w:tcPr>
            <w:tcW w:w="4414" w:type="pct"/>
          </w:tcPr>
          <w:p w:rsidR="006533B8" w:rsidRPr="005F2ACF" w:rsidRDefault="006533B8" w:rsidP="00584BEF">
            <w:r w:rsidRPr="005F2ACF">
              <w:t>…</w:t>
            </w:r>
          </w:p>
        </w:tc>
      </w:tr>
    </w:tbl>
    <w:p w:rsidR="006533B8" w:rsidRPr="005F2ACF" w:rsidRDefault="006533B8" w:rsidP="006533B8">
      <w:pPr>
        <w:spacing w:line="360" w:lineRule="auto"/>
      </w:pPr>
      <w:bookmarkStart w:id="0" w:name="_Додаток_4"/>
      <w:bookmarkEnd w:id="0"/>
    </w:p>
    <w:p w:rsidR="006533B8" w:rsidRPr="005F2ACF" w:rsidRDefault="006533B8" w:rsidP="006533B8">
      <w:pPr>
        <w:spacing w:line="360" w:lineRule="auto"/>
      </w:pPr>
    </w:p>
    <w:p w:rsidR="006533B8" w:rsidRPr="005F2ACF" w:rsidRDefault="006533B8" w:rsidP="006533B8">
      <w:pPr>
        <w:spacing w:line="360" w:lineRule="auto"/>
      </w:pPr>
    </w:p>
    <w:p w:rsidR="006E7734" w:rsidRDefault="006E7734">
      <w:bookmarkStart w:id="1" w:name="_GoBack"/>
      <w:bookmarkEnd w:id="1"/>
    </w:p>
    <w:sectPr w:rsidR="006E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7"/>
    <w:rsid w:val="00344EF7"/>
    <w:rsid w:val="006533B8"/>
    <w:rsid w:val="006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63289-2E7B-4548-BAAC-C6EBF39F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B8"/>
    <w:pPr>
      <w:spacing w:after="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3B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 Ольга Олександрівна</dc:creator>
  <cp:keywords/>
  <dc:description/>
  <cp:lastModifiedBy>Житник Ольга Олександрівна</cp:lastModifiedBy>
  <cp:revision>2</cp:revision>
  <dcterms:created xsi:type="dcterms:W3CDTF">2020-05-18T13:26:00Z</dcterms:created>
  <dcterms:modified xsi:type="dcterms:W3CDTF">2020-05-18T13:27:00Z</dcterms:modified>
</cp:coreProperties>
</file>